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35" w:rsidRDefault="00D32170" w:rsidP="00D32170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проект</w:t>
      </w:r>
    </w:p>
    <w:p w:rsidR="00D31A8A" w:rsidRPr="00D31A8A" w:rsidRDefault="00D31A8A" w:rsidP="00D31A8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32170" w:rsidRDefault="00D32170" w:rsidP="006B30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D27DD39" wp14:editId="6D5EA9F2">
            <wp:extent cx="838200" cy="904875"/>
            <wp:effectExtent l="0" t="0" r="0" b="9525"/>
            <wp:docPr id="1" name="Рисунок 1" descr="C:\..\..\..\starkova\Desktop\ВСЕ ДОКУМЕНТЫ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..\..\starkova\Desktop\ВСЕ ДОКУМЕНТЫ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170" w:rsidRDefault="00D32170" w:rsidP="006B30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B3035" w:rsidRPr="006B3035" w:rsidRDefault="006B3035" w:rsidP="006B30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3035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6B3035" w:rsidRPr="00D32170" w:rsidRDefault="006B3035" w:rsidP="00D321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3035">
        <w:rPr>
          <w:rFonts w:ascii="Times New Roman" w:hAnsi="Times New Roman" w:cs="Times New Roman"/>
          <w:b/>
          <w:bCs/>
          <w:sz w:val="32"/>
          <w:szCs w:val="32"/>
        </w:rPr>
        <w:t>МАРЁВСКОГО МУНИЦИПАЛЬНОГО ОКРУГА</w:t>
      </w:r>
    </w:p>
    <w:p w:rsidR="00D32170" w:rsidRDefault="00D32170" w:rsidP="006B3035">
      <w:pPr>
        <w:tabs>
          <w:tab w:val="left" w:pos="3060"/>
        </w:tabs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B3035" w:rsidRPr="006B3035" w:rsidRDefault="006B3035" w:rsidP="006B3035">
      <w:pPr>
        <w:tabs>
          <w:tab w:val="left" w:pos="3060"/>
        </w:tabs>
        <w:spacing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6B3035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6B3035" w:rsidRPr="006B3035" w:rsidRDefault="0072187B" w:rsidP="0072187B">
      <w:pPr>
        <w:tabs>
          <w:tab w:val="left" w:pos="3060"/>
        </w:tabs>
        <w:spacing w:befor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bookmarkStart w:id="0" w:name="дата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035" w:rsidRPr="006B3035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1" w:name="номер"/>
      <w:bookmarkEnd w:id="1"/>
    </w:p>
    <w:p w:rsidR="006B3035" w:rsidRPr="006B3035" w:rsidRDefault="006B3035" w:rsidP="006B3035">
      <w:pPr>
        <w:tabs>
          <w:tab w:val="left" w:pos="3060"/>
        </w:tabs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6B3035">
        <w:rPr>
          <w:rFonts w:ascii="Times New Roman" w:hAnsi="Times New Roman" w:cs="Times New Roman"/>
          <w:sz w:val="28"/>
          <w:szCs w:val="28"/>
        </w:rPr>
        <w:t>с. Марёво</w:t>
      </w:r>
    </w:p>
    <w:p w:rsidR="006B3035" w:rsidRDefault="006B3035" w:rsidP="00D76C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2AB5" w:rsidRPr="00992AB5" w:rsidRDefault="006B3035" w:rsidP="00992AB5">
      <w:pPr>
        <w:pStyle w:val="1"/>
        <w:ind w:firstLine="709"/>
        <w:jc w:val="center"/>
        <w:rPr>
          <w:b/>
          <w:sz w:val="28"/>
          <w:szCs w:val="28"/>
        </w:rPr>
      </w:pPr>
      <w:r w:rsidRPr="00992AB5">
        <w:rPr>
          <w:b/>
          <w:color w:val="000000"/>
          <w:sz w:val="28"/>
          <w:szCs w:val="28"/>
          <w:shd w:val="clear" w:color="auto" w:fill="FFFFFF"/>
        </w:rPr>
        <w:t xml:space="preserve">Об утверждении </w:t>
      </w:r>
      <w:r w:rsidR="00992AB5" w:rsidRPr="00992AB5">
        <w:rPr>
          <w:b/>
          <w:bCs/>
          <w:sz w:val="28"/>
          <w:szCs w:val="28"/>
        </w:rPr>
        <w:t>порядка</w:t>
      </w:r>
      <w:r w:rsidR="00992AB5" w:rsidRPr="00992AB5">
        <w:rPr>
          <w:b/>
          <w:sz w:val="28"/>
          <w:szCs w:val="28"/>
        </w:rPr>
        <w:t xml:space="preserve"> </w:t>
      </w:r>
      <w:r w:rsidR="00992AB5" w:rsidRPr="00992AB5">
        <w:rPr>
          <w:b/>
          <w:bCs/>
          <w:sz w:val="28"/>
          <w:szCs w:val="28"/>
        </w:rPr>
        <w:t xml:space="preserve">использования средств </w:t>
      </w:r>
    </w:p>
    <w:p w:rsidR="00992AB5" w:rsidRPr="00992AB5" w:rsidRDefault="00992AB5" w:rsidP="00992AB5">
      <w:pPr>
        <w:pStyle w:val="1"/>
        <w:ind w:firstLine="709"/>
        <w:jc w:val="center"/>
        <w:rPr>
          <w:b/>
          <w:bCs/>
          <w:sz w:val="28"/>
          <w:szCs w:val="28"/>
        </w:rPr>
      </w:pPr>
      <w:r w:rsidRPr="00992AB5">
        <w:rPr>
          <w:b/>
          <w:sz w:val="28"/>
          <w:szCs w:val="28"/>
        </w:rPr>
        <w:t>аудио- видео- фото-фиксации</w:t>
      </w:r>
      <w:r w:rsidRPr="00992AB5">
        <w:rPr>
          <w:b/>
          <w:bCs/>
          <w:sz w:val="28"/>
          <w:szCs w:val="28"/>
        </w:rPr>
        <w:t xml:space="preserve"> и хранения материалов </w:t>
      </w:r>
    </w:p>
    <w:p w:rsidR="00992AB5" w:rsidRPr="00992AB5" w:rsidRDefault="00992AB5" w:rsidP="00992AB5">
      <w:pPr>
        <w:pStyle w:val="1"/>
        <w:ind w:firstLine="709"/>
        <w:jc w:val="center"/>
        <w:rPr>
          <w:b/>
          <w:sz w:val="28"/>
          <w:szCs w:val="28"/>
        </w:rPr>
      </w:pPr>
      <w:r w:rsidRPr="00992AB5">
        <w:rPr>
          <w:b/>
          <w:sz w:val="28"/>
          <w:szCs w:val="28"/>
        </w:rPr>
        <w:t>аудио- видео- фото</w:t>
      </w:r>
      <w:r>
        <w:rPr>
          <w:b/>
          <w:sz w:val="28"/>
          <w:szCs w:val="28"/>
        </w:rPr>
        <w:t xml:space="preserve"> </w:t>
      </w:r>
      <w:r w:rsidRPr="00992AB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992AB5">
        <w:rPr>
          <w:b/>
          <w:sz w:val="28"/>
          <w:szCs w:val="28"/>
        </w:rPr>
        <w:t>фиксации</w:t>
      </w:r>
      <w:r>
        <w:rPr>
          <w:b/>
          <w:sz w:val="28"/>
          <w:szCs w:val="28"/>
        </w:rPr>
        <w:t xml:space="preserve"> в</w:t>
      </w:r>
      <w:r w:rsidRPr="00992AB5">
        <w:rPr>
          <w:b/>
          <w:sz w:val="28"/>
          <w:szCs w:val="28"/>
        </w:rPr>
        <w:t xml:space="preserve"> А</w:t>
      </w:r>
      <w:bookmarkStart w:id="2" w:name="_GoBack"/>
      <w:bookmarkEnd w:id="2"/>
      <w:r w:rsidRPr="00992AB5">
        <w:rPr>
          <w:b/>
          <w:sz w:val="28"/>
          <w:szCs w:val="28"/>
        </w:rPr>
        <w:t>дминистрации Марёвского муниципального округа</w:t>
      </w:r>
    </w:p>
    <w:p w:rsidR="00992AB5" w:rsidRPr="00992AB5" w:rsidRDefault="00992AB5" w:rsidP="00992AB5">
      <w:pPr>
        <w:pStyle w:val="1"/>
        <w:ind w:firstLine="709"/>
        <w:jc w:val="center"/>
        <w:rPr>
          <w:b/>
          <w:bCs/>
          <w:sz w:val="28"/>
          <w:szCs w:val="28"/>
        </w:rPr>
      </w:pPr>
    </w:p>
    <w:p w:rsidR="00C17020" w:rsidRDefault="00C17020" w:rsidP="00992AB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17020" w:rsidRPr="00992AB5" w:rsidRDefault="00992AB5" w:rsidP="002636F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2AB5">
        <w:rPr>
          <w:rFonts w:ascii="Times New Roman" w:hAnsi="Times New Roman" w:cs="Times New Roman"/>
          <w:sz w:val="28"/>
          <w:szCs w:val="28"/>
        </w:rPr>
        <w:t xml:space="preserve">В целях обеспечения антитеррористической безопасности и безопасности лиц, уполномоченных проводить личный прием граждан и контрольные (надзорные) мероприятия </w:t>
      </w:r>
      <w:r w:rsidR="00C17020" w:rsidRPr="00992AB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округа </w:t>
      </w:r>
      <w:r w:rsidR="00C17020" w:rsidRPr="00992AB5">
        <w:rPr>
          <w:rFonts w:ascii="Times New Roman" w:hAnsi="Times New Roman" w:cs="Times New Roman"/>
          <w:b/>
          <w:sz w:val="32"/>
          <w:szCs w:val="32"/>
        </w:rPr>
        <w:t>ПОСТАНОВЛЯЕТ</w:t>
      </w:r>
      <w:r w:rsidR="00C17020" w:rsidRPr="00992AB5">
        <w:rPr>
          <w:rFonts w:ascii="Times New Roman" w:hAnsi="Times New Roman" w:cs="Times New Roman"/>
          <w:sz w:val="28"/>
          <w:szCs w:val="28"/>
        </w:rPr>
        <w:t>:</w:t>
      </w:r>
    </w:p>
    <w:p w:rsidR="00C17020" w:rsidRPr="002636FD" w:rsidRDefault="00C17020" w:rsidP="002636FD">
      <w:pPr>
        <w:pStyle w:val="1"/>
        <w:numPr>
          <w:ilvl w:val="0"/>
          <w:numId w:val="10"/>
        </w:numPr>
        <w:ind w:left="0" w:firstLine="709"/>
        <w:contextualSpacing/>
        <w:jc w:val="both"/>
        <w:rPr>
          <w:sz w:val="28"/>
          <w:szCs w:val="28"/>
        </w:rPr>
      </w:pPr>
      <w:r w:rsidRPr="00992AB5">
        <w:rPr>
          <w:sz w:val="28"/>
          <w:szCs w:val="28"/>
        </w:rPr>
        <w:t xml:space="preserve">Утвердить </w:t>
      </w:r>
      <w:r w:rsidR="0050355B" w:rsidRPr="00992AB5">
        <w:rPr>
          <w:sz w:val="28"/>
          <w:szCs w:val="28"/>
        </w:rPr>
        <w:t xml:space="preserve">прилагаемый </w:t>
      </w:r>
      <w:r w:rsidR="00992AB5" w:rsidRPr="00992AB5">
        <w:rPr>
          <w:bCs/>
          <w:sz w:val="28"/>
          <w:szCs w:val="28"/>
        </w:rPr>
        <w:t>Порядок</w:t>
      </w:r>
      <w:r w:rsidR="00992AB5" w:rsidRPr="00992AB5">
        <w:rPr>
          <w:sz w:val="28"/>
          <w:szCs w:val="28"/>
        </w:rPr>
        <w:t xml:space="preserve"> </w:t>
      </w:r>
      <w:r w:rsidR="00992AB5" w:rsidRPr="00992AB5">
        <w:rPr>
          <w:bCs/>
          <w:sz w:val="28"/>
          <w:szCs w:val="28"/>
        </w:rPr>
        <w:t xml:space="preserve">использования средств </w:t>
      </w:r>
      <w:r w:rsidR="00992AB5" w:rsidRPr="002636FD">
        <w:rPr>
          <w:sz w:val="28"/>
          <w:szCs w:val="28"/>
        </w:rPr>
        <w:t>аудио- видео- фото-фиксации</w:t>
      </w:r>
      <w:r w:rsidR="00992AB5" w:rsidRPr="002636FD">
        <w:rPr>
          <w:bCs/>
          <w:sz w:val="28"/>
          <w:szCs w:val="28"/>
        </w:rPr>
        <w:t xml:space="preserve"> и хранения материалов </w:t>
      </w:r>
      <w:r w:rsidR="00992AB5" w:rsidRPr="002636FD">
        <w:rPr>
          <w:sz w:val="28"/>
          <w:szCs w:val="28"/>
        </w:rPr>
        <w:t>аудио- видео- фото-фиксации</w:t>
      </w:r>
      <w:r w:rsidR="00992AB5" w:rsidRPr="002636FD">
        <w:rPr>
          <w:color w:val="000000"/>
          <w:sz w:val="28"/>
          <w:szCs w:val="28"/>
          <w:shd w:val="clear" w:color="auto" w:fill="FFFFFF"/>
        </w:rPr>
        <w:t xml:space="preserve"> </w:t>
      </w:r>
      <w:r w:rsidR="0072187B" w:rsidRPr="002636FD">
        <w:rPr>
          <w:color w:val="000000"/>
          <w:sz w:val="28"/>
          <w:szCs w:val="28"/>
          <w:shd w:val="clear" w:color="auto" w:fill="FFFFFF"/>
        </w:rPr>
        <w:t xml:space="preserve">(далее -  </w:t>
      </w:r>
      <w:r w:rsidR="0050355B" w:rsidRPr="002636FD">
        <w:rPr>
          <w:color w:val="000000"/>
          <w:sz w:val="28"/>
          <w:szCs w:val="28"/>
          <w:shd w:val="clear" w:color="auto" w:fill="FFFFFF"/>
        </w:rPr>
        <w:t>П</w:t>
      </w:r>
      <w:r w:rsidR="0072187B" w:rsidRPr="002636FD">
        <w:rPr>
          <w:color w:val="000000"/>
          <w:sz w:val="28"/>
          <w:szCs w:val="28"/>
          <w:shd w:val="clear" w:color="auto" w:fill="FFFFFF"/>
        </w:rPr>
        <w:t>орядок)</w:t>
      </w:r>
      <w:r w:rsidRPr="002636FD">
        <w:rPr>
          <w:sz w:val="28"/>
          <w:szCs w:val="28"/>
        </w:rPr>
        <w:t>.</w:t>
      </w:r>
    </w:p>
    <w:p w:rsidR="00E07F01" w:rsidRPr="00992AB5" w:rsidRDefault="00E07F01" w:rsidP="002636F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AB5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F67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Порядка</w:t>
      </w:r>
      <w:r w:rsidRPr="00992AB5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992AB5" w:rsidRPr="00992AB5">
        <w:rPr>
          <w:rFonts w:ascii="Times New Roman" w:hAnsi="Times New Roman" w:cs="Times New Roman"/>
          <w:sz w:val="28"/>
          <w:szCs w:val="28"/>
        </w:rPr>
        <w:t>на управляющего делами</w:t>
      </w:r>
      <w:r w:rsidRPr="00992AB5">
        <w:rPr>
          <w:rFonts w:ascii="Times New Roman" w:hAnsi="Times New Roman" w:cs="Times New Roman"/>
          <w:sz w:val="28"/>
          <w:szCs w:val="28"/>
        </w:rPr>
        <w:t xml:space="preserve"> Администрации   муниципального округа </w:t>
      </w:r>
      <w:r w:rsidR="00992AB5" w:rsidRPr="00992AB5">
        <w:rPr>
          <w:rFonts w:ascii="Times New Roman" w:hAnsi="Times New Roman" w:cs="Times New Roman"/>
          <w:sz w:val="28"/>
          <w:szCs w:val="28"/>
        </w:rPr>
        <w:t>Козлову В.В.</w:t>
      </w:r>
    </w:p>
    <w:p w:rsidR="00E07F01" w:rsidRDefault="00E07F01" w:rsidP="00263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F01" w:rsidRDefault="00E07F01" w:rsidP="00E07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F01" w:rsidRDefault="00E07F01" w:rsidP="00E07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F01" w:rsidRPr="00992AB5" w:rsidRDefault="00E07F01" w:rsidP="00992A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2187B" w:rsidRPr="0072187B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               </w:t>
      </w:r>
      <w:r w:rsidR="0072187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2187B">
        <w:rPr>
          <w:rFonts w:ascii="Times New Roman" w:hAnsi="Times New Roman" w:cs="Times New Roman"/>
          <w:b/>
          <w:sz w:val="28"/>
          <w:szCs w:val="28"/>
        </w:rPr>
        <w:t xml:space="preserve">      С.И. Горкин</w:t>
      </w:r>
      <w:bookmarkStart w:id="3" w:name="штамп"/>
      <w:bookmarkEnd w:id="3"/>
    </w:p>
    <w:p w:rsidR="00E07F01" w:rsidRDefault="00E07F01" w:rsidP="00D76C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7F01" w:rsidRDefault="00E07F01" w:rsidP="00D76C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7F01" w:rsidRDefault="00E07F01" w:rsidP="00FA1B4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7F01" w:rsidRDefault="00E07F01" w:rsidP="00D76CC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0355B" w:rsidRDefault="0050355B" w:rsidP="0031634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6347" w:rsidRPr="0072187B" w:rsidRDefault="0050355B" w:rsidP="0050355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УТВЕРЖДЁН</w:t>
      </w:r>
    </w:p>
    <w:p w:rsidR="006B3035" w:rsidRPr="0072187B" w:rsidRDefault="0072187B" w:rsidP="0031634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16347" w:rsidRPr="0072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остановлением</w:t>
      </w:r>
      <w:r w:rsidRPr="0072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</w:t>
      </w:r>
    </w:p>
    <w:p w:rsidR="0072187B" w:rsidRPr="0072187B" w:rsidRDefault="0072187B" w:rsidP="0031634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Марёвского муниципального округа</w:t>
      </w:r>
    </w:p>
    <w:p w:rsidR="0072187B" w:rsidRPr="0072187B" w:rsidRDefault="0072187B" w:rsidP="0072187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72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 </w:t>
      </w:r>
      <w:bookmarkStart w:id="4" w:name="дата1"/>
      <w:bookmarkEnd w:id="4"/>
      <w:r w:rsidR="00686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721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bookmarkStart w:id="5" w:name="номер1"/>
      <w:bookmarkEnd w:id="5"/>
    </w:p>
    <w:p w:rsidR="00316347" w:rsidRDefault="00316347" w:rsidP="00316347">
      <w:pPr>
        <w:spacing w:after="0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67760" w:rsidRPr="00F67760" w:rsidRDefault="00F67760" w:rsidP="00F6776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</w:t>
      </w:r>
      <w:r w:rsidRPr="00F677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F67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использования средств </w:t>
      </w:r>
    </w:p>
    <w:p w:rsidR="00F67760" w:rsidRPr="00F67760" w:rsidRDefault="00F67760" w:rsidP="00F6776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аудио- видео- фото-фиксации</w:t>
      </w:r>
      <w:r w:rsidRPr="00F67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хранения материалов </w:t>
      </w:r>
    </w:p>
    <w:p w:rsidR="00F67760" w:rsidRPr="00992AB5" w:rsidRDefault="00F67760" w:rsidP="00F67760">
      <w:pPr>
        <w:pStyle w:val="1"/>
        <w:ind w:firstLine="709"/>
        <w:jc w:val="center"/>
        <w:rPr>
          <w:b/>
          <w:sz w:val="28"/>
          <w:szCs w:val="28"/>
        </w:rPr>
      </w:pPr>
      <w:r w:rsidRPr="00F67760">
        <w:rPr>
          <w:b/>
          <w:sz w:val="28"/>
          <w:szCs w:val="28"/>
          <w:lang w:eastAsia="ru-RU" w:bidi="ru-RU"/>
        </w:rPr>
        <w:t>аудио- видео- фото-фиксации</w:t>
      </w:r>
      <w:r>
        <w:rPr>
          <w:b/>
          <w:sz w:val="28"/>
          <w:szCs w:val="28"/>
          <w:lang w:eastAsia="ru-RU" w:bidi="ru-RU"/>
        </w:rPr>
        <w:t xml:space="preserve"> </w:t>
      </w:r>
      <w:r>
        <w:rPr>
          <w:b/>
          <w:sz w:val="28"/>
          <w:szCs w:val="28"/>
        </w:rPr>
        <w:t>в</w:t>
      </w:r>
      <w:r w:rsidRPr="00992AB5">
        <w:rPr>
          <w:b/>
          <w:sz w:val="28"/>
          <w:szCs w:val="28"/>
        </w:rPr>
        <w:t xml:space="preserve"> Администрации Марёвского муниципального округа</w:t>
      </w:r>
    </w:p>
    <w:p w:rsidR="00F67760" w:rsidRPr="00F67760" w:rsidRDefault="00F67760" w:rsidP="00F6776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67760" w:rsidRPr="00F67760" w:rsidRDefault="00F67760" w:rsidP="00F6776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F67760" w:rsidRPr="00F67760" w:rsidRDefault="00F67760" w:rsidP="00F67760">
      <w:pPr>
        <w:widowControl w:val="0"/>
        <w:numPr>
          <w:ilvl w:val="0"/>
          <w:numId w:val="11"/>
        </w:numPr>
        <w:tabs>
          <w:tab w:val="left" w:pos="339"/>
        </w:tabs>
        <w:spacing w:after="2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Общие положения</w:t>
      </w:r>
    </w:p>
    <w:p w:rsidR="00F67760" w:rsidRPr="00F67760" w:rsidRDefault="00F67760" w:rsidP="00F67760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Порядок использования средств аудио- видео- фото-фиксации при проведении личного приема граждан и хранения материалов аудио- видео- фото-фиксации (далее - Порядок) разработан в целях обеспечения антитеррористической безопасности и безопасности лиц, уполномоченных проводить личный прием граждан.</w:t>
      </w:r>
    </w:p>
    <w:p w:rsidR="00F67760" w:rsidRPr="00F67760" w:rsidRDefault="00F67760" w:rsidP="00F67760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Материалами аудио- видео- фото-фиксации признаются любые материалы, полученные в результате использования средств аудио- видео- фото-фиксации при проведении личного приема граждан.</w:t>
      </w:r>
    </w:p>
    <w:p w:rsidR="00F67760" w:rsidRPr="00F67760" w:rsidRDefault="00F67760" w:rsidP="00F6776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67760" w:rsidRPr="00F67760" w:rsidRDefault="00F67760" w:rsidP="00F67760">
      <w:pPr>
        <w:widowControl w:val="0"/>
        <w:numPr>
          <w:ilvl w:val="0"/>
          <w:numId w:val="14"/>
        </w:numPr>
        <w:spacing w:after="2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Аудио-видео-фото-фиксация</w:t>
      </w:r>
    </w:p>
    <w:p w:rsidR="00F67760" w:rsidRPr="00F67760" w:rsidRDefault="00F67760" w:rsidP="00F67760">
      <w:pPr>
        <w:widowControl w:val="0"/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средств аудио-видео-фото-фиксации</w:t>
      </w:r>
      <w:r w:rsidRPr="00F677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помещении для проведения личного приема граждан</w:t>
      </w:r>
    </w:p>
    <w:p w:rsidR="00F67760" w:rsidRPr="00F67760" w:rsidRDefault="00F67760" w:rsidP="00F67760">
      <w:pPr>
        <w:widowControl w:val="0"/>
        <w:numPr>
          <w:ilvl w:val="1"/>
          <w:numId w:val="15"/>
        </w:numPr>
        <w:tabs>
          <w:tab w:val="left" w:pos="1459"/>
          <w:tab w:val="left" w:pos="148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помещении для проведения личного приема граждан, в интересах защиты прав гражданина и сотрудников Администрации Марёвского муниципального округа (далее – Администрация), могут быть использованы технические средства аудио- видео- фото-фиксации, о чем уведомляется гражданин.</w:t>
      </w:r>
    </w:p>
    <w:p w:rsidR="00F67760" w:rsidRPr="00F67760" w:rsidRDefault="00F67760" w:rsidP="00F67760">
      <w:pPr>
        <w:widowControl w:val="0"/>
        <w:numPr>
          <w:ilvl w:val="1"/>
          <w:numId w:val="15"/>
        </w:numPr>
        <w:tabs>
          <w:tab w:val="left" w:pos="1459"/>
          <w:tab w:val="left" w:pos="148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Осуществление аудио- видео- фото-фиксации личного приема заявителем допускается при наличии согласия на осуществление аудио- видео- фото-фиксации всех лиц, участвующих в обеспечении реализации права граждан на обращение в рамках личного приема.</w:t>
      </w:r>
    </w:p>
    <w:p w:rsidR="00F67760" w:rsidRPr="00F67760" w:rsidRDefault="00F67760" w:rsidP="00F67760">
      <w:pPr>
        <w:widowControl w:val="0"/>
        <w:numPr>
          <w:ilvl w:val="1"/>
          <w:numId w:val="15"/>
        </w:numPr>
        <w:tabs>
          <w:tab w:val="left" w:pos="1459"/>
          <w:tab w:val="left" w:pos="148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использовании средств аудио- видео-фиксации вне помещения Администрации должностное лицо уведомляет об этом гражданина, при этом факт уведомления должен быть отражен в соответствующей видеозаписи.</w:t>
      </w:r>
    </w:p>
    <w:p w:rsidR="00F67760" w:rsidRPr="00F67760" w:rsidRDefault="00F67760" w:rsidP="00F67760">
      <w:pPr>
        <w:widowControl w:val="0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средств аудио-видео-фото-фиксации</w:t>
      </w:r>
      <w:r w:rsidRPr="00F677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контрольных (надзорных) мероприятий </w:t>
      </w:r>
    </w:p>
    <w:p w:rsidR="00F67760" w:rsidRPr="00F67760" w:rsidRDefault="00F67760" w:rsidP="00F67760">
      <w:pPr>
        <w:widowControl w:val="0"/>
        <w:numPr>
          <w:ilvl w:val="1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о проведении фотосъемки, аудио- и видеозаписи, применении иных способов фиксации доказательств выявленных нарушений </w:t>
      </w: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обязательных требований принимается должностными лицами, уполномоченными на проведение контрольных (надзорных) мероприятий.</w:t>
      </w:r>
    </w:p>
    <w:p w:rsidR="00F67760" w:rsidRPr="00F67760" w:rsidRDefault="00F67760" w:rsidP="00F67760">
      <w:pPr>
        <w:widowControl w:val="0"/>
        <w:numPr>
          <w:ilvl w:val="1"/>
          <w:numId w:val="15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77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Аудио- и видеозапись осуществляется должностными лицами открыто, при помощи персональных нагрудных видеорегистраторов с обязательным уведомлением вслух о дате, месте, объекте надзора, предмете муниципального контроля (надзора), должностных лицах, совершающих контрольные (надзорные) действия, контролируемом лице, совершении контрольных (надзорных) действий, времени начала и окончания осуществления записи.</w:t>
      </w:r>
    </w:p>
    <w:p w:rsidR="00F67760" w:rsidRPr="00F67760" w:rsidRDefault="00F67760" w:rsidP="00F6776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776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 В случае, если в ходе контрольных (надзорных) мероприятий осуществлялись фотосъемка, аудио- и (или) видеозапись или иные способы фиксации доказательств, об этом делается отметка в акте контрольного (надзорного) мероприятия. Материалы фотографирования, аудио- и (или) видеозаписи прилагаются к материалам контрольного (надзорного) мероприятия.</w:t>
      </w:r>
    </w:p>
    <w:p w:rsidR="00F67760" w:rsidRPr="00F67760" w:rsidRDefault="00F67760" w:rsidP="00F67760">
      <w:pPr>
        <w:widowControl w:val="0"/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6776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Средства аудио- видео- фото-фиксации используются с соблюдением следующих требований:</w:t>
      </w:r>
    </w:p>
    <w:p w:rsidR="00F67760" w:rsidRPr="00F67760" w:rsidRDefault="00F67760" w:rsidP="00F67760">
      <w:pPr>
        <w:widowControl w:val="0"/>
        <w:tabs>
          <w:tab w:val="left" w:pos="8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обзор средства видео- фото-фиксации должны попадать все лица, присутствующие в помещении;</w:t>
      </w:r>
    </w:p>
    <w:p w:rsidR="00F67760" w:rsidRPr="00F67760" w:rsidRDefault="00F67760" w:rsidP="00F67760">
      <w:pPr>
        <w:widowControl w:val="0"/>
        <w:tabs>
          <w:tab w:val="left" w:pos="81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обзору средства видео- фото-фиксации в момент осуществления записи не должны препятствовать различные предметы;</w:t>
      </w:r>
    </w:p>
    <w:p w:rsidR="00F67760" w:rsidRPr="00F67760" w:rsidRDefault="00F67760" w:rsidP="00F67760">
      <w:pPr>
        <w:widowControl w:val="0"/>
        <w:tabs>
          <w:tab w:val="left" w:pos="81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средства аудио- видео- фото-фиксации должны обеспечивать сохранение материалов аудио- видео- фото-фиксации с информацией о дате и времени их создания, содержащих видеофрагмент с изображением, без применения цифрового увеличения, в формате, позволяющем идентифицировать лиц, которые пришли на прием.</w:t>
      </w:r>
    </w:p>
    <w:p w:rsidR="00F67760" w:rsidRPr="00F67760" w:rsidRDefault="00F67760" w:rsidP="00F67760">
      <w:pPr>
        <w:widowControl w:val="0"/>
        <w:tabs>
          <w:tab w:val="left" w:pos="81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67760" w:rsidRPr="00F67760" w:rsidRDefault="00F67760" w:rsidP="00F67760">
      <w:pPr>
        <w:widowControl w:val="0"/>
        <w:tabs>
          <w:tab w:val="left" w:pos="1457"/>
          <w:tab w:val="left" w:pos="1482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67760" w:rsidRPr="00F67760" w:rsidRDefault="00F67760" w:rsidP="00F67760">
      <w:pPr>
        <w:widowControl w:val="0"/>
        <w:numPr>
          <w:ilvl w:val="0"/>
          <w:numId w:val="14"/>
        </w:numPr>
        <w:spacing w:after="2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Хранение материалов</w:t>
      </w:r>
    </w:p>
    <w:p w:rsidR="00F67760" w:rsidRDefault="00F67760" w:rsidP="00F67760">
      <w:pPr>
        <w:widowControl w:val="0"/>
        <w:numPr>
          <w:ilvl w:val="0"/>
          <w:numId w:val="12"/>
        </w:numPr>
        <w:tabs>
          <w:tab w:val="left" w:pos="1459"/>
          <w:tab w:val="left" w:pos="14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материалов</w:t>
      </w: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аудио- видео- фото-фиксации личного приема осуществляется организационным отделом Администрации.</w:t>
      </w:r>
    </w:p>
    <w:p w:rsidR="00F67760" w:rsidRPr="00F67760" w:rsidRDefault="00F67760" w:rsidP="00F67760">
      <w:pPr>
        <w:widowControl w:val="0"/>
        <w:numPr>
          <w:ilvl w:val="0"/>
          <w:numId w:val="12"/>
        </w:numPr>
        <w:tabs>
          <w:tab w:val="left" w:pos="1459"/>
          <w:tab w:val="left" w:pos="14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материалов</w:t>
      </w: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аудио- видео- фото-фиксации </w:t>
      </w:r>
      <w:r w:rsidRPr="00992AB5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трольных (надзорных) мероприятий</w:t>
      </w:r>
      <w:r w:rsidRPr="00F677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твляется сектором муниципального контроля</w:t>
      </w: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Администрации.</w:t>
      </w:r>
    </w:p>
    <w:p w:rsidR="00F67760" w:rsidRPr="00F67760" w:rsidRDefault="00F67760" w:rsidP="00F67760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77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Срок хранения </w:t>
      </w:r>
      <w:r w:rsidRPr="00F67760">
        <w:rPr>
          <w:rFonts w:ascii="Times New Roman" w:eastAsiaTheme="minorEastAsia" w:hAnsi="Times New Roman" w:cs="Times New Roman"/>
          <w:sz w:val="28"/>
          <w:lang w:eastAsia="ru-RU"/>
        </w:rPr>
        <w:t>аудио- видео- фото-фиксации</w:t>
      </w:r>
      <w:r w:rsidRPr="00F677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проведения личного приема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992AB5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трольных (надзорных) мероприятий</w:t>
      </w:r>
      <w:r w:rsidRPr="00F677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12 месяцев.</w:t>
      </w:r>
    </w:p>
    <w:p w:rsidR="00F67760" w:rsidRPr="00F67760" w:rsidRDefault="00F67760" w:rsidP="00F67760">
      <w:pPr>
        <w:widowControl w:val="0"/>
        <w:numPr>
          <w:ilvl w:val="0"/>
          <w:numId w:val="12"/>
        </w:numPr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Распоряжением Главы Администрации определяются:</w:t>
      </w:r>
    </w:p>
    <w:p w:rsidR="00F67760" w:rsidRPr="00F67760" w:rsidRDefault="00F67760" w:rsidP="00F67760">
      <w:pPr>
        <w:widowControl w:val="0"/>
        <w:tabs>
          <w:tab w:val="left" w:pos="81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места хранения материалов видеофиксации, исключающие возможность несанкционированного доступа к ним;</w:t>
      </w:r>
    </w:p>
    <w:p w:rsidR="00F67760" w:rsidRPr="00F67760" w:rsidRDefault="00F67760" w:rsidP="00F67760">
      <w:pPr>
        <w:widowControl w:val="0"/>
        <w:tabs>
          <w:tab w:val="left" w:pos="81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работников Администрации,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ответственных за хранение материалов </w:t>
      </w: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аудио- видео- фото-фиксации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имеющих право доступа к материалам аудио- видео- фото-фиксации;</w:t>
      </w:r>
    </w:p>
    <w:p w:rsidR="00F67760" w:rsidRPr="00F67760" w:rsidRDefault="00F67760" w:rsidP="00F67760">
      <w:pPr>
        <w:widowControl w:val="0"/>
        <w:tabs>
          <w:tab w:val="left" w:pos="7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 и содержание организационных и технических мер по обеспечению безопасности средств аудио- видео- фото-фиксации и защиты </w:t>
      </w: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материалов аудио- видео- фото-фиксации от неправомерного доступа, уничтожения, модифицирования, блокирования, копирования, предоставления, распространения и иных неправомерных действий.</w:t>
      </w:r>
    </w:p>
    <w:p w:rsidR="00F67760" w:rsidRPr="00F67760" w:rsidRDefault="00F67760" w:rsidP="00F67760">
      <w:pPr>
        <w:widowControl w:val="0"/>
        <w:numPr>
          <w:ilvl w:val="0"/>
          <w:numId w:val="12"/>
        </w:numPr>
        <w:tabs>
          <w:tab w:val="left" w:pos="1459"/>
          <w:tab w:val="left" w:pos="14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Аудио- видео- фото-</w:t>
      </w:r>
      <w:r w:rsidR="00036FF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фиксации личного приема должностных и уполномоченных лиц предоставляются по запросу суда, органов дознания и органов предварительного следствия.</w:t>
      </w:r>
    </w:p>
    <w:p w:rsidR="00F67760" w:rsidRPr="00F67760" w:rsidRDefault="00F67760" w:rsidP="00F67760">
      <w:pPr>
        <w:widowControl w:val="0"/>
        <w:numPr>
          <w:ilvl w:val="0"/>
          <w:numId w:val="12"/>
        </w:numPr>
        <w:tabs>
          <w:tab w:val="left" w:pos="147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677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хранения материалов аудио- видео- фото-фиксации на съемных носителях материальный носитель должен использоваться в течение срока хранения материалов аудио- видео- фото-фиксации с учетом соблюдения условий хранения и эксплуатации, установленных изготовителем материального носителя.</w:t>
      </w:r>
    </w:p>
    <w:p w:rsidR="00DA0F07" w:rsidRPr="00BD6887" w:rsidRDefault="00DA0F07" w:rsidP="00F6776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DA0F07" w:rsidRPr="00BD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F4" w:rsidRDefault="007245F4" w:rsidP="00D32170">
      <w:pPr>
        <w:spacing w:after="0" w:line="240" w:lineRule="auto"/>
      </w:pPr>
      <w:r>
        <w:separator/>
      </w:r>
    </w:p>
  </w:endnote>
  <w:endnote w:type="continuationSeparator" w:id="0">
    <w:p w:rsidR="007245F4" w:rsidRDefault="007245F4" w:rsidP="00D3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F4" w:rsidRDefault="007245F4" w:rsidP="00D32170">
      <w:pPr>
        <w:spacing w:after="0" w:line="240" w:lineRule="auto"/>
      </w:pPr>
      <w:r>
        <w:separator/>
      </w:r>
    </w:p>
  </w:footnote>
  <w:footnote w:type="continuationSeparator" w:id="0">
    <w:p w:rsidR="007245F4" w:rsidRDefault="007245F4" w:rsidP="00D32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666"/>
    <w:multiLevelType w:val="hybridMultilevel"/>
    <w:tmpl w:val="C0BA1B40"/>
    <w:lvl w:ilvl="0" w:tplc="4D2031AC">
      <w:start w:val="1"/>
      <w:numFmt w:val="decimal"/>
      <w:lvlText w:val="%1."/>
      <w:lvlJc w:val="left"/>
      <w:pPr>
        <w:ind w:left="185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97A2C"/>
    <w:multiLevelType w:val="hybridMultilevel"/>
    <w:tmpl w:val="0B2298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FE1"/>
    <w:multiLevelType w:val="hybridMultilevel"/>
    <w:tmpl w:val="62FE15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CF0B52"/>
    <w:multiLevelType w:val="multilevel"/>
    <w:tmpl w:val="20548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552C88"/>
    <w:multiLevelType w:val="multilevel"/>
    <w:tmpl w:val="247638D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CC7C1F"/>
    <w:multiLevelType w:val="multilevel"/>
    <w:tmpl w:val="72EEA6F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609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8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CEB6EA8"/>
    <w:multiLevelType w:val="hybridMultilevel"/>
    <w:tmpl w:val="E14A80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B3FBD"/>
    <w:multiLevelType w:val="hybridMultilevel"/>
    <w:tmpl w:val="EF287F2E"/>
    <w:lvl w:ilvl="0" w:tplc="40FA15D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747989"/>
    <w:multiLevelType w:val="multilevel"/>
    <w:tmpl w:val="79B45C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5CCE2712"/>
    <w:multiLevelType w:val="multilevel"/>
    <w:tmpl w:val="8CBA4424"/>
    <w:lvl w:ilvl="0">
      <w:start w:val="1"/>
      <w:numFmt w:val="decimal"/>
      <w:lvlText w:val="%1."/>
      <w:lvlJc w:val="left"/>
      <w:pPr>
        <w:ind w:left="405" w:hanging="4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01B290C"/>
    <w:multiLevelType w:val="multilevel"/>
    <w:tmpl w:val="C2F27A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60B1057"/>
    <w:multiLevelType w:val="multilevel"/>
    <w:tmpl w:val="17C426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71F625C"/>
    <w:multiLevelType w:val="multilevel"/>
    <w:tmpl w:val="553E82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8AE27B3"/>
    <w:multiLevelType w:val="multilevel"/>
    <w:tmpl w:val="9A263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EF6186"/>
    <w:multiLevelType w:val="hybridMultilevel"/>
    <w:tmpl w:val="48E03C6E"/>
    <w:lvl w:ilvl="0" w:tplc="79D43F1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4"/>
  </w:num>
  <w:num w:numId="11">
    <w:abstractNumId w:val="11"/>
  </w:num>
  <w:num w:numId="12">
    <w:abstractNumId w:val="13"/>
  </w:num>
  <w:num w:numId="13">
    <w:abstractNumId w:val="12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8E"/>
    <w:rsid w:val="00036FF1"/>
    <w:rsid w:val="00037783"/>
    <w:rsid w:val="00041718"/>
    <w:rsid w:val="00054CD9"/>
    <w:rsid w:val="00065502"/>
    <w:rsid w:val="000F7CDE"/>
    <w:rsid w:val="00107AFC"/>
    <w:rsid w:val="001D5B88"/>
    <w:rsid w:val="00260D7B"/>
    <w:rsid w:val="002636FD"/>
    <w:rsid w:val="002666FE"/>
    <w:rsid w:val="002C14E7"/>
    <w:rsid w:val="00305D08"/>
    <w:rsid w:val="00316347"/>
    <w:rsid w:val="00323E21"/>
    <w:rsid w:val="00371E0A"/>
    <w:rsid w:val="003848FD"/>
    <w:rsid w:val="003B2259"/>
    <w:rsid w:val="00401BCD"/>
    <w:rsid w:val="00410062"/>
    <w:rsid w:val="0044173E"/>
    <w:rsid w:val="00453877"/>
    <w:rsid w:val="00466F29"/>
    <w:rsid w:val="0048522D"/>
    <w:rsid w:val="004954BD"/>
    <w:rsid w:val="004C48F5"/>
    <w:rsid w:val="004D3AAE"/>
    <w:rsid w:val="0050355B"/>
    <w:rsid w:val="00513F7E"/>
    <w:rsid w:val="00553EBD"/>
    <w:rsid w:val="0056256D"/>
    <w:rsid w:val="005652D4"/>
    <w:rsid w:val="0058122C"/>
    <w:rsid w:val="005826D4"/>
    <w:rsid w:val="005A49A2"/>
    <w:rsid w:val="005C5968"/>
    <w:rsid w:val="005C67EF"/>
    <w:rsid w:val="005D3144"/>
    <w:rsid w:val="005E248D"/>
    <w:rsid w:val="005E5692"/>
    <w:rsid w:val="00664447"/>
    <w:rsid w:val="006868F2"/>
    <w:rsid w:val="006A6325"/>
    <w:rsid w:val="006B2D75"/>
    <w:rsid w:val="006B3035"/>
    <w:rsid w:val="006C139D"/>
    <w:rsid w:val="0072187B"/>
    <w:rsid w:val="007245F4"/>
    <w:rsid w:val="007B3E0B"/>
    <w:rsid w:val="00847930"/>
    <w:rsid w:val="008C4A7A"/>
    <w:rsid w:val="00922FBD"/>
    <w:rsid w:val="00942E20"/>
    <w:rsid w:val="00973460"/>
    <w:rsid w:val="00984A53"/>
    <w:rsid w:val="00986DA4"/>
    <w:rsid w:val="00992AB5"/>
    <w:rsid w:val="00994C6E"/>
    <w:rsid w:val="009A0A2A"/>
    <w:rsid w:val="009A7B5A"/>
    <w:rsid w:val="009B77BD"/>
    <w:rsid w:val="009B7A57"/>
    <w:rsid w:val="009F5169"/>
    <w:rsid w:val="00A4022C"/>
    <w:rsid w:val="00A7352D"/>
    <w:rsid w:val="00A84DE0"/>
    <w:rsid w:val="00A900D2"/>
    <w:rsid w:val="00A9258B"/>
    <w:rsid w:val="00AE7446"/>
    <w:rsid w:val="00B01E15"/>
    <w:rsid w:val="00B92776"/>
    <w:rsid w:val="00BA002E"/>
    <w:rsid w:val="00BD6887"/>
    <w:rsid w:val="00BE3C67"/>
    <w:rsid w:val="00C17020"/>
    <w:rsid w:val="00C20E49"/>
    <w:rsid w:val="00C538C2"/>
    <w:rsid w:val="00CE71E8"/>
    <w:rsid w:val="00D04386"/>
    <w:rsid w:val="00D31A8A"/>
    <w:rsid w:val="00D32170"/>
    <w:rsid w:val="00D53501"/>
    <w:rsid w:val="00D76CC1"/>
    <w:rsid w:val="00DA0F07"/>
    <w:rsid w:val="00DA448E"/>
    <w:rsid w:val="00DD3295"/>
    <w:rsid w:val="00E07F01"/>
    <w:rsid w:val="00E40375"/>
    <w:rsid w:val="00E40D98"/>
    <w:rsid w:val="00E4355A"/>
    <w:rsid w:val="00E7146A"/>
    <w:rsid w:val="00F23425"/>
    <w:rsid w:val="00F471A3"/>
    <w:rsid w:val="00F67760"/>
    <w:rsid w:val="00F913F6"/>
    <w:rsid w:val="00FA1B4F"/>
    <w:rsid w:val="00FA4B4C"/>
    <w:rsid w:val="00FE6DF9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3CCE3-FE3E-4612-B6AD-303FEFE3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4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5D08"/>
    <w:pPr>
      <w:ind w:left="720"/>
      <w:contextualSpacing/>
    </w:pPr>
  </w:style>
  <w:style w:type="paragraph" w:customStyle="1" w:styleId="a5">
    <w:name w:val="подпись к объекту"/>
    <w:basedOn w:val="a"/>
    <w:next w:val="a"/>
    <w:qFormat/>
    <w:rsid w:val="006B3035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065502"/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065502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6"/>
    <w:rsid w:val="0006550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065502"/>
    <w:pPr>
      <w:widowControl w:val="0"/>
      <w:spacing w:after="0" w:line="240" w:lineRule="auto"/>
      <w:ind w:firstLine="240"/>
    </w:pPr>
    <w:rPr>
      <w:rFonts w:ascii="Times New Roman" w:eastAsia="Times New Roman" w:hAnsi="Times New Roman" w:cs="Times New Roman"/>
      <w:b/>
      <w:bCs/>
    </w:rPr>
  </w:style>
  <w:style w:type="table" w:styleId="a9">
    <w:name w:val="Table Grid"/>
    <w:basedOn w:val="a1"/>
    <w:uiPriority w:val="39"/>
    <w:rsid w:val="00D5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DA0F07"/>
    <w:rPr>
      <w:b/>
      <w:bCs/>
    </w:rPr>
  </w:style>
  <w:style w:type="paragraph" w:styleId="ab">
    <w:name w:val="No Spacing"/>
    <w:uiPriority w:val="1"/>
    <w:qFormat/>
    <w:rsid w:val="002666F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FF7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F70A3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semiHidden/>
    <w:rsid w:val="000F7CD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0F7C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7B3E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texttopleveltextcentertext">
    <w:name w:val="headertext topleveltext centertext"/>
    <w:basedOn w:val="a"/>
    <w:rsid w:val="007B3E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7B3E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D32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32170"/>
  </w:style>
  <w:style w:type="paragraph" w:styleId="af2">
    <w:name w:val="footer"/>
    <w:basedOn w:val="a"/>
    <w:link w:val="af3"/>
    <w:uiPriority w:val="99"/>
    <w:unhideWhenUsed/>
    <w:rsid w:val="00D32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459B2-3B6E-4176-98CF-A56164B3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Быстревская Н.В.</cp:lastModifiedBy>
  <cp:revision>2</cp:revision>
  <cp:lastPrinted>2023-09-06T11:41:00Z</cp:lastPrinted>
  <dcterms:created xsi:type="dcterms:W3CDTF">2024-10-28T12:19:00Z</dcterms:created>
  <dcterms:modified xsi:type="dcterms:W3CDTF">2024-10-28T12:19:00Z</dcterms:modified>
</cp:coreProperties>
</file>